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352A3F" w14:textId="13DFEE1C" w:rsidR="00FB5460" w:rsidRDefault="00FB5460" w:rsidP="00FB5460">
      <w:pPr>
        <w:tabs>
          <w:tab w:val="left" w:pos="1526"/>
          <w:tab w:val="left" w:pos="4077"/>
          <w:tab w:val="left" w:pos="5920"/>
          <w:tab w:val="left" w:pos="8613"/>
          <w:tab w:val="left" w:pos="9889"/>
          <w:tab w:val="left" w:pos="12582"/>
        </w:tabs>
        <w:ind w:left="108"/>
        <w:jc w:val="left"/>
        <w:rPr>
          <w:rFonts w:ascii="Garamond" w:hAnsi="Garamond"/>
          <w:bCs w:val="0"/>
          <w:sz w:val="24"/>
          <w:szCs w:val="24"/>
        </w:rPr>
      </w:pPr>
      <w:r>
        <w:rPr>
          <w:rFonts w:ascii="Garamond" w:hAnsi="Garamond"/>
          <w:bCs w:val="0"/>
          <w:sz w:val="24"/>
          <w:szCs w:val="24"/>
        </w:rPr>
        <w:t xml:space="preserve">“B” SCHEDA OBIETTIVO </w:t>
      </w:r>
      <w:r w:rsidRPr="002F5CD0">
        <w:rPr>
          <w:rFonts w:ascii="Garamond" w:hAnsi="Garamond"/>
          <w:bCs w:val="0"/>
          <w:sz w:val="24"/>
          <w:szCs w:val="24"/>
        </w:rPr>
        <w:t xml:space="preserve">di </w:t>
      </w:r>
      <w:r>
        <w:rPr>
          <w:rFonts w:ascii="Garamond" w:hAnsi="Garamond"/>
          <w:bCs w:val="0"/>
          <w:sz w:val="24"/>
          <w:szCs w:val="24"/>
        </w:rPr>
        <w:t xml:space="preserve">PDO – Performance </w:t>
      </w:r>
      <w:r w:rsidR="007A1BF5">
        <w:rPr>
          <w:rFonts w:ascii="Garamond" w:hAnsi="Garamond"/>
          <w:bCs w:val="0"/>
          <w:sz w:val="24"/>
          <w:szCs w:val="24"/>
        </w:rPr>
        <w:t>2023</w:t>
      </w:r>
    </w:p>
    <w:p w14:paraId="17A28876" w14:textId="77777777" w:rsidR="00FB5460" w:rsidRDefault="00FB5460" w:rsidP="00FB5460">
      <w:pPr>
        <w:tabs>
          <w:tab w:val="left" w:pos="1526"/>
          <w:tab w:val="left" w:pos="4077"/>
          <w:tab w:val="left" w:pos="5920"/>
          <w:tab w:val="left" w:pos="8613"/>
          <w:tab w:val="left" w:pos="9889"/>
          <w:tab w:val="left" w:pos="12582"/>
        </w:tabs>
        <w:ind w:left="108"/>
        <w:jc w:val="left"/>
        <w:rPr>
          <w:rFonts w:ascii="Garamond" w:hAnsi="Garamond"/>
          <w:bCs w:val="0"/>
          <w:sz w:val="24"/>
          <w:szCs w:val="24"/>
        </w:rPr>
      </w:pPr>
    </w:p>
    <w:tbl>
      <w:tblPr>
        <w:tblW w:w="1505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1"/>
        <w:gridCol w:w="1559"/>
        <w:gridCol w:w="259"/>
        <w:gridCol w:w="260"/>
        <w:gridCol w:w="260"/>
        <w:gridCol w:w="260"/>
        <w:gridCol w:w="260"/>
        <w:gridCol w:w="260"/>
        <w:gridCol w:w="172"/>
        <w:gridCol w:w="111"/>
        <w:gridCol w:w="284"/>
        <w:gridCol w:w="283"/>
        <w:gridCol w:w="284"/>
        <w:gridCol w:w="314"/>
        <w:gridCol w:w="283"/>
        <w:gridCol w:w="284"/>
        <w:gridCol w:w="1104"/>
        <w:gridCol w:w="1560"/>
        <w:gridCol w:w="29"/>
        <w:gridCol w:w="1417"/>
        <w:gridCol w:w="1843"/>
        <w:gridCol w:w="1418"/>
      </w:tblGrid>
      <w:tr w:rsidR="00FB5460" w:rsidRPr="009406F8" w14:paraId="293C44AB" w14:textId="77777777" w:rsidTr="00722AD1">
        <w:trPr>
          <w:trHeight w:val="487"/>
        </w:trPr>
        <w:tc>
          <w:tcPr>
            <w:tcW w:w="2551" w:type="dxa"/>
            <w:shd w:val="clear" w:color="auto" w:fill="F2F2F2" w:themeFill="background1" w:themeFillShade="F2"/>
            <w:vAlign w:val="center"/>
          </w:tcPr>
          <w:p w14:paraId="5159CB9E" w14:textId="77777777" w:rsidR="00FB5460" w:rsidRPr="009406F8" w:rsidRDefault="00FB5460" w:rsidP="00313E57">
            <w:pPr>
              <w:rPr>
                <w:rFonts w:ascii="Garamond" w:hAnsi="Garamond"/>
                <w:sz w:val="20"/>
                <w:szCs w:val="20"/>
              </w:rPr>
            </w:pPr>
            <w:r w:rsidRPr="002F5CD0">
              <w:rPr>
                <w:rFonts w:ascii="Garamond" w:hAnsi="Garamond"/>
                <w:bCs w:val="0"/>
                <w:sz w:val="24"/>
                <w:szCs w:val="24"/>
              </w:rPr>
              <w:t xml:space="preserve"> </w:t>
            </w:r>
            <w:r w:rsidRPr="009406F8">
              <w:rPr>
                <w:rFonts w:ascii="Garamond" w:hAnsi="Garamond"/>
                <w:bCs w:val="0"/>
                <w:sz w:val="20"/>
                <w:szCs w:val="20"/>
              </w:rPr>
              <w:t xml:space="preserve">ID. OB. DI </w:t>
            </w:r>
            <w:r>
              <w:rPr>
                <w:rFonts w:ascii="Garamond" w:hAnsi="Garamond"/>
                <w:bCs w:val="0"/>
                <w:sz w:val="20"/>
                <w:szCs w:val="20"/>
              </w:rPr>
              <w:t>PEG</w:t>
            </w:r>
          </w:p>
        </w:tc>
        <w:tc>
          <w:tcPr>
            <w:tcW w:w="6237" w:type="dxa"/>
            <w:gridSpan w:val="16"/>
            <w:shd w:val="clear" w:color="auto" w:fill="F2F2F2" w:themeFill="background1" w:themeFillShade="F2"/>
            <w:vAlign w:val="center"/>
          </w:tcPr>
          <w:p w14:paraId="7CE54170" w14:textId="77777777" w:rsidR="00FB5460" w:rsidRPr="009406F8" w:rsidRDefault="00FB5460" w:rsidP="00313E57">
            <w:pPr>
              <w:rPr>
                <w:rFonts w:ascii="Garamond" w:hAnsi="Garamond"/>
                <w:sz w:val="20"/>
                <w:szCs w:val="20"/>
              </w:rPr>
            </w:pPr>
            <w:r w:rsidRPr="00722AD1">
              <w:rPr>
                <w:rFonts w:ascii="Garamond" w:hAnsi="Garamond"/>
                <w:bCs w:val="0"/>
                <w:sz w:val="20"/>
                <w:szCs w:val="20"/>
              </w:rPr>
              <w:t>NOME OBIETTIVO di PEG</w:t>
            </w:r>
          </w:p>
        </w:tc>
        <w:tc>
          <w:tcPr>
            <w:tcW w:w="3006" w:type="dxa"/>
            <w:gridSpan w:val="3"/>
            <w:shd w:val="clear" w:color="auto" w:fill="F2F2F2" w:themeFill="background1" w:themeFillShade="F2"/>
            <w:vAlign w:val="center"/>
          </w:tcPr>
          <w:p w14:paraId="020C6C1D" w14:textId="35381421" w:rsidR="00FB5460" w:rsidRPr="00722AD1" w:rsidRDefault="00FB5460" w:rsidP="00313E57">
            <w:pPr>
              <w:rPr>
                <w:rFonts w:ascii="Garamond" w:hAnsi="Garamond"/>
                <w:sz w:val="20"/>
                <w:szCs w:val="20"/>
              </w:rPr>
            </w:pPr>
            <w:r w:rsidRPr="00722AD1">
              <w:rPr>
                <w:rFonts w:ascii="Garamond" w:hAnsi="Garamond"/>
                <w:bCs w:val="0"/>
                <w:sz w:val="20"/>
                <w:szCs w:val="20"/>
              </w:rPr>
              <w:t>RESPONSABILE</w:t>
            </w:r>
          </w:p>
        </w:tc>
        <w:tc>
          <w:tcPr>
            <w:tcW w:w="1843" w:type="dxa"/>
            <w:shd w:val="clear" w:color="auto" w:fill="F2F2F2" w:themeFill="background1" w:themeFillShade="F2"/>
            <w:vAlign w:val="center"/>
          </w:tcPr>
          <w:p w14:paraId="319C42EB" w14:textId="77777777" w:rsidR="00FB5460" w:rsidRPr="009406F8" w:rsidRDefault="00FB5460" w:rsidP="00313E57">
            <w:pPr>
              <w:rPr>
                <w:rFonts w:ascii="Garamond" w:hAnsi="Garamond"/>
                <w:sz w:val="20"/>
                <w:szCs w:val="20"/>
              </w:rPr>
            </w:pPr>
            <w:r w:rsidRPr="00722AD1">
              <w:rPr>
                <w:rFonts w:ascii="Garamond" w:hAnsi="Garamond"/>
                <w:bCs w:val="0"/>
                <w:sz w:val="20"/>
                <w:szCs w:val="20"/>
              </w:rPr>
              <w:t>ASSESSORATO</w:t>
            </w:r>
          </w:p>
        </w:tc>
        <w:tc>
          <w:tcPr>
            <w:tcW w:w="1418" w:type="dxa"/>
            <w:shd w:val="clear" w:color="auto" w:fill="F2F2F2" w:themeFill="background1" w:themeFillShade="F2"/>
            <w:vAlign w:val="center"/>
          </w:tcPr>
          <w:p w14:paraId="52BFF58F" w14:textId="77777777" w:rsidR="00FB5460" w:rsidRPr="009406F8" w:rsidRDefault="00FB5460" w:rsidP="00313E57">
            <w:pPr>
              <w:rPr>
                <w:rFonts w:ascii="Garamond" w:hAnsi="Garamond"/>
                <w:sz w:val="20"/>
                <w:szCs w:val="20"/>
              </w:rPr>
            </w:pPr>
            <w:r w:rsidRPr="00722AD1">
              <w:rPr>
                <w:rFonts w:ascii="Garamond" w:hAnsi="Garamond"/>
                <w:sz w:val="20"/>
                <w:szCs w:val="20"/>
              </w:rPr>
              <w:t>PESO OB. %</w:t>
            </w:r>
          </w:p>
        </w:tc>
      </w:tr>
      <w:tr w:rsidR="00FB5460" w:rsidRPr="009406F8" w14:paraId="0556FB7B" w14:textId="77777777" w:rsidTr="00313E57">
        <w:trPr>
          <w:trHeight w:val="597"/>
        </w:trPr>
        <w:tc>
          <w:tcPr>
            <w:tcW w:w="2551" w:type="dxa"/>
            <w:shd w:val="clear" w:color="auto" w:fill="auto"/>
            <w:vAlign w:val="center"/>
          </w:tcPr>
          <w:p w14:paraId="0823262C" w14:textId="364E43F7" w:rsidR="00FB5460" w:rsidRPr="00087987" w:rsidRDefault="00FB5460" w:rsidP="00313E57">
            <w:pPr>
              <w:snapToGrid w:val="0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6237" w:type="dxa"/>
            <w:gridSpan w:val="16"/>
            <w:shd w:val="clear" w:color="auto" w:fill="auto"/>
            <w:vAlign w:val="center"/>
          </w:tcPr>
          <w:p w14:paraId="477C157D" w14:textId="1E466246" w:rsidR="00FB5460" w:rsidRPr="009406F8" w:rsidRDefault="007A1BF5" w:rsidP="00313E57">
            <w:pPr>
              <w:snapToGrid w:val="0"/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>Gestione concorsi ed assunzioni 2023</w:t>
            </w:r>
          </w:p>
        </w:tc>
        <w:tc>
          <w:tcPr>
            <w:tcW w:w="3006" w:type="dxa"/>
            <w:gridSpan w:val="3"/>
            <w:shd w:val="clear" w:color="auto" w:fill="auto"/>
            <w:vAlign w:val="center"/>
          </w:tcPr>
          <w:p w14:paraId="5FFB5038" w14:textId="77777777" w:rsidR="00FB5460" w:rsidRDefault="007A1BF5" w:rsidP="00313E57">
            <w:pPr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 xml:space="preserve">Segretario Comunale </w:t>
            </w:r>
          </w:p>
          <w:p w14:paraId="15AF5C6C" w14:textId="306860D8" w:rsidR="007A1BF5" w:rsidRDefault="007A1BF5" w:rsidP="00313E57">
            <w:pPr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>Responsabile Area Amministrativa</w:t>
            </w:r>
          </w:p>
          <w:p w14:paraId="7E513C64" w14:textId="0E414EFC" w:rsidR="007A1BF5" w:rsidRPr="009406F8" w:rsidRDefault="007A1BF5" w:rsidP="00313E57">
            <w:pPr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>Enrico Conigli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D86BC52" w14:textId="594A22BB" w:rsidR="00FB5460" w:rsidRPr="009406F8" w:rsidRDefault="007A1BF5" w:rsidP="00313E57">
            <w:pPr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>Sindaco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4F3502A" w14:textId="7F3FC198" w:rsidR="00FB5460" w:rsidRPr="009406F8" w:rsidRDefault="007A1BF5" w:rsidP="00313E57">
            <w:pPr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>40%</w:t>
            </w:r>
          </w:p>
        </w:tc>
      </w:tr>
      <w:tr w:rsidR="00FB5460" w:rsidRPr="009406F8" w14:paraId="315CC45A" w14:textId="77777777" w:rsidTr="00313E57">
        <w:trPr>
          <w:trHeight w:val="597"/>
        </w:trPr>
        <w:tc>
          <w:tcPr>
            <w:tcW w:w="15055" w:type="dxa"/>
            <w:gridSpan w:val="22"/>
            <w:shd w:val="clear" w:color="auto" w:fill="auto"/>
            <w:vAlign w:val="center"/>
          </w:tcPr>
          <w:p w14:paraId="12B6A730" w14:textId="77777777" w:rsidR="00722AD1" w:rsidRDefault="00722AD1" w:rsidP="00313E57">
            <w:pPr>
              <w:jc w:val="left"/>
              <w:rPr>
                <w:rFonts w:ascii="Garamond" w:hAnsi="Garamond"/>
                <w:sz w:val="20"/>
                <w:szCs w:val="20"/>
                <w:highlight w:val="yellow"/>
              </w:rPr>
            </w:pPr>
            <w:r>
              <w:rPr>
                <w:rFonts w:ascii="Garamond" w:hAnsi="Garamond"/>
                <w:sz w:val="20"/>
                <w:szCs w:val="20"/>
              </w:rPr>
              <w:t xml:space="preserve">Obiettivo: </w:t>
            </w:r>
            <w:r w:rsidR="00FB5460">
              <w:rPr>
                <w:rFonts w:ascii="Garamond" w:hAnsi="Garamond"/>
                <w:sz w:val="20"/>
                <w:szCs w:val="20"/>
              </w:rPr>
              <w:t>2023</w:t>
            </w:r>
            <w:r w:rsidR="007A1BF5" w:rsidRPr="00FB5460">
              <w:rPr>
                <w:rFonts w:ascii="Garamond" w:hAnsi="Garamond"/>
                <w:sz w:val="20"/>
                <w:szCs w:val="20"/>
                <w:highlight w:val="yellow"/>
              </w:rPr>
              <w:t xml:space="preserve"> </w:t>
            </w:r>
          </w:p>
          <w:p w14:paraId="0D73F50B" w14:textId="77777777" w:rsidR="001F56A1" w:rsidRDefault="001F56A1" w:rsidP="00313E57">
            <w:pPr>
              <w:jc w:val="left"/>
              <w:rPr>
                <w:rFonts w:ascii="Garamond" w:hAnsi="Garamond"/>
                <w:sz w:val="20"/>
                <w:szCs w:val="20"/>
                <w:highlight w:val="yellow"/>
              </w:rPr>
            </w:pPr>
          </w:p>
          <w:p w14:paraId="19BAE12A" w14:textId="348C6723" w:rsidR="00FB5460" w:rsidRPr="001F56A1" w:rsidRDefault="007A1BF5" w:rsidP="00313E57">
            <w:pPr>
              <w:jc w:val="left"/>
              <w:rPr>
                <w:rFonts w:ascii="Garamond" w:hAnsi="Garamond"/>
                <w:sz w:val="20"/>
                <w:szCs w:val="20"/>
              </w:rPr>
            </w:pPr>
            <w:r w:rsidRPr="00722AD1">
              <w:rPr>
                <w:rFonts w:ascii="Garamond" w:hAnsi="Garamond"/>
                <w:sz w:val="20"/>
                <w:szCs w:val="20"/>
              </w:rPr>
              <w:t>Descrizione Obiettivo:</w:t>
            </w:r>
            <w:r w:rsidR="00722AD1">
              <w:rPr>
                <w:rFonts w:ascii="Garamond" w:hAnsi="Garamond"/>
                <w:sz w:val="20"/>
                <w:szCs w:val="20"/>
              </w:rPr>
              <w:t xml:space="preserve"> </w:t>
            </w:r>
            <w:r w:rsidRPr="00722AD1">
              <w:rPr>
                <w:rFonts w:ascii="Garamond" w:hAnsi="Garamond"/>
                <w:b w:val="0"/>
                <w:bCs w:val="0"/>
                <w:sz w:val="20"/>
                <w:szCs w:val="20"/>
              </w:rPr>
              <w:t>Assunzioni a tempo indeterminato o mediante concorsi o mediante utilizzo di proprie graduatorie a con accordi altri Enti di: 1) progressione tra Aree di un Funzionario E.Q di P.L. b) 1 Istruttore Tecnico c)</w:t>
            </w:r>
            <w:r w:rsidR="00D3336E" w:rsidRPr="00722AD1">
              <w:rPr>
                <w:rFonts w:ascii="Garamond" w:hAnsi="Garamond"/>
                <w:b w:val="0"/>
                <w:bCs w:val="0"/>
                <w:sz w:val="20"/>
                <w:szCs w:val="20"/>
              </w:rPr>
              <w:t xml:space="preserve"> </w:t>
            </w:r>
            <w:r w:rsidRPr="00722AD1">
              <w:rPr>
                <w:rFonts w:ascii="Garamond" w:hAnsi="Garamond"/>
                <w:b w:val="0"/>
                <w:bCs w:val="0"/>
                <w:sz w:val="20"/>
                <w:szCs w:val="20"/>
              </w:rPr>
              <w:t>1  Funzionario E.Q</w:t>
            </w:r>
            <w:r w:rsidR="00722AD1">
              <w:rPr>
                <w:rFonts w:ascii="Garamond" w:hAnsi="Garamond"/>
                <w:b w:val="0"/>
                <w:bCs w:val="0"/>
                <w:sz w:val="20"/>
                <w:szCs w:val="20"/>
              </w:rPr>
              <w:t>.</w:t>
            </w:r>
            <w:r w:rsidRPr="00722AD1">
              <w:rPr>
                <w:rFonts w:ascii="Garamond" w:hAnsi="Garamond"/>
                <w:b w:val="0"/>
                <w:bCs w:val="0"/>
                <w:sz w:val="20"/>
                <w:szCs w:val="20"/>
              </w:rPr>
              <w:t xml:space="preserve"> Assistente Sociale d) 1 Istruttore Tecnico e) Istruttore Amministrativo f) Agente di Vigilanza</w:t>
            </w:r>
          </w:p>
        </w:tc>
      </w:tr>
      <w:tr w:rsidR="00FB5460" w:rsidRPr="009406F8" w14:paraId="552350E9" w14:textId="77777777" w:rsidTr="001F56A1">
        <w:trPr>
          <w:trHeight w:val="405"/>
        </w:trPr>
        <w:tc>
          <w:tcPr>
            <w:tcW w:w="15055" w:type="dxa"/>
            <w:gridSpan w:val="22"/>
            <w:shd w:val="clear" w:color="auto" w:fill="F2F2F2" w:themeFill="background1" w:themeFillShade="F2"/>
            <w:vAlign w:val="center"/>
          </w:tcPr>
          <w:p w14:paraId="4EE57E18" w14:textId="77777777" w:rsidR="00FB5460" w:rsidRDefault="00FB5460" w:rsidP="00313E57">
            <w:pPr>
              <w:jc w:val="left"/>
              <w:rPr>
                <w:rFonts w:ascii="Garamond" w:hAnsi="Garamond"/>
                <w:bCs w:val="0"/>
                <w:sz w:val="20"/>
                <w:szCs w:val="20"/>
              </w:rPr>
            </w:pPr>
            <w:r>
              <w:rPr>
                <w:rFonts w:ascii="Garamond" w:hAnsi="Garamond"/>
                <w:bCs w:val="0"/>
                <w:sz w:val="20"/>
                <w:szCs w:val="20"/>
              </w:rPr>
              <w:t>DETTAGLIO FASI</w:t>
            </w:r>
          </w:p>
        </w:tc>
      </w:tr>
      <w:tr w:rsidR="00FB5460" w:rsidRPr="009406F8" w14:paraId="56816B04" w14:textId="77777777" w:rsidTr="00313E57">
        <w:trPr>
          <w:trHeight w:val="487"/>
        </w:trPr>
        <w:tc>
          <w:tcPr>
            <w:tcW w:w="4110" w:type="dxa"/>
            <w:gridSpan w:val="2"/>
            <w:vMerge w:val="restart"/>
            <w:shd w:val="clear" w:color="auto" w:fill="FFFFFF" w:themeFill="background1"/>
            <w:vAlign w:val="center"/>
          </w:tcPr>
          <w:p w14:paraId="79686F5D" w14:textId="21A5BD08" w:rsidR="00FB5460" w:rsidRPr="00722AD1" w:rsidRDefault="007A1BF5" w:rsidP="00313E57">
            <w:pPr>
              <w:jc w:val="left"/>
              <w:rPr>
                <w:rFonts w:ascii="Garamond" w:hAnsi="Garamond"/>
                <w:b w:val="0"/>
                <w:bCs w:val="0"/>
                <w:sz w:val="20"/>
                <w:szCs w:val="20"/>
              </w:rPr>
            </w:pPr>
            <w:r w:rsidRPr="00722AD1">
              <w:rPr>
                <w:rFonts w:ascii="Garamond" w:hAnsi="Garamond"/>
                <w:sz w:val="20"/>
                <w:szCs w:val="20"/>
              </w:rPr>
              <w:t>FASE 1</w:t>
            </w:r>
            <w:r w:rsidRPr="00722AD1">
              <w:rPr>
                <w:rFonts w:ascii="Garamond" w:hAnsi="Garamond"/>
                <w:b w:val="0"/>
                <w:bCs w:val="0"/>
                <w:sz w:val="20"/>
                <w:szCs w:val="20"/>
              </w:rPr>
              <w:t>:</w:t>
            </w:r>
            <w:r w:rsidR="00722AD1">
              <w:rPr>
                <w:rFonts w:ascii="Garamond" w:hAnsi="Garamond"/>
                <w:b w:val="0"/>
                <w:bCs w:val="0"/>
                <w:sz w:val="20"/>
                <w:szCs w:val="20"/>
              </w:rPr>
              <w:t xml:space="preserve"> </w:t>
            </w:r>
            <w:r w:rsidRPr="00722AD1">
              <w:rPr>
                <w:rFonts w:ascii="Garamond" w:hAnsi="Garamond"/>
                <w:b w:val="0"/>
                <w:bCs w:val="0"/>
                <w:sz w:val="20"/>
                <w:szCs w:val="20"/>
              </w:rPr>
              <w:t>Pianificazione procedure di assunzioni</w:t>
            </w:r>
          </w:p>
        </w:tc>
        <w:tc>
          <w:tcPr>
            <w:tcW w:w="259" w:type="dxa"/>
            <w:shd w:val="clear" w:color="auto" w:fill="F2F2F2" w:themeFill="background1" w:themeFillShade="F2"/>
            <w:vAlign w:val="center"/>
          </w:tcPr>
          <w:p w14:paraId="368545FC" w14:textId="77777777" w:rsidR="00FB5460" w:rsidRPr="00F36BAF" w:rsidRDefault="00FB5460" w:rsidP="00313E57">
            <w:pPr>
              <w:ind w:left="-57"/>
              <w:rPr>
                <w:rFonts w:ascii="Garamond" w:hAnsi="Garamond"/>
                <w:bCs w:val="0"/>
                <w:sz w:val="20"/>
                <w:szCs w:val="20"/>
              </w:rPr>
            </w:pPr>
            <w:r w:rsidRPr="00F36BAF">
              <w:rPr>
                <w:rFonts w:ascii="Garamond" w:hAnsi="Garamond"/>
                <w:bCs w:val="0"/>
                <w:sz w:val="20"/>
                <w:szCs w:val="20"/>
              </w:rPr>
              <w:t>G</w:t>
            </w:r>
          </w:p>
        </w:tc>
        <w:tc>
          <w:tcPr>
            <w:tcW w:w="260" w:type="dxa"/>
            <w:shd w:val="clear" w:color="auto" w:fill="F2F2F2" w:themeFill="background1" w:themeFillShade="F2"/>
            <w:vAlign w:val="center"/>
          </w:tcPr>
          <w:p w14:paraId="31DAB07C" w14:textId="77777777" w:rsidR="00FB5460" w:rsidRPr="00F36BAF" w:rsidRDefault="00FB5460" w:rsidP="00313E57">
            <w:pPr>
              <w:snapToGrid w:val="0"/>
              <w:ind w:left="-57"/>
              <w:rPr>
                <w:rFonts w:ascii="Garamond" w:hAnsi="Garamond"/>
                <w:sz w:val="20"/>
                <w:szCs w:val="20"/>
              </w:rPr>
            </w:pPr>
            <w:r w:rsidRPr="00F36BAF">
              <w:rPr>
                <w:rFonts w:ascii="Garamond" w:hAnsi="Garamond"/>
                <w:bCs w:val="0"/>
                <w:sz w:val="20"/>
                <w:szCs w:val="20"/>
              </w:rPr>
              <w:t>F</w:t>
            </w:r>
          </w:p>
        </w:tc>
        <w:tc>
          <w:tcPr>
            <w:tcW w:w="260" w:type="dxa"/>
            <w:shd w:val="clear" w:color="auto" w:fill="F2F2F2" w:themeFill="background1" w:themeFillShade="F2"/>
            <w:vAlign w:val="center"/>
          </w:tcPr>
          <w:p w14:paraId="2DB15A04" w14:textId="77777777" w:rsidR="00FB5460" w:rsidRPr="00F36BAF" w:rsidRDefault="00FB5460" w:rsidP="00313E57">
            <w:pPr>
              <w:snapToGrid w:val="0"/>
              <w:ind w:left="-57"/>
              <w:rPr>
                <w:rFonts w:ascii="Garamond" w:hAnsi="Garamond"/>
                <w:bCs w:val="0"/>
                <w:sz w:val="20"/>
                <w:szCs w:val="20"/>
              </w:rPr>
            </w:pPr>
            <w:r w:rsidRPr="00F36BAF">
              <w:rPr>
                <w:rFonts w:ascii="Garamond" w:hAnsi="Garamond"/>
                <w:bCs w:val="0"/>
                <w:sz w:val="20"/>
                <w:szCs w:val="20"/>
              </w:rPr>
              <w:t>M</w:t>
            </w:r>
          </w:p>
        </w:tc>
        <w:tc>
          <w:tcPr>
            <w:tcW w:w="260" w:type="dxa"/>
            <w:shd w:val="clear" w:color="auto" w:fill="F2F2F2" w:themeFill="background1" w:themeFillShade="F2"/>
            <w:vAlign w:val="center"/>
          </w:tcPr>
          <w:p w14:paraId="07D7248C" w14:textId="77777777" w:rsidR="00FB5460" w:rsidRPr="00F36BAF" w:rsidRDefault="00FB5460" w:rsidP="00313E57">
            <w:pPr>
              <w:snapToGrid w:val="0"/>
              <w:ind w:left="-57"/>
              <w:rPr>
                <w:rFonts w:ascii="Garamond" w:hAnsi="Garamond"/>
                <w:bCs w:val="0"/>
                <w:sz w:val="20"/>
                <w:szCs w:val="20"/>
              </w:rPr>
            </w:pPr>
            <w:r w:rsidRPr="00F36BAF">
              <w:rPr>
                <w:rFonts w:ascii="Garamond" w:hAnsi="Garamond"/>
                <w:bCs w:val="0"/>
                <w:sz w:val="20"/>
                <w:szCs w:val="20"/>
              </w:rPr>
              <w:t>A</w:t>
            </w:r>
          </w:p>
        </w:tc>
        <w:tc>
          <w:tcPr>
            <w:tcW w:w="260" w:type="dxa"/>
            <w:shd w:val="clear" w:color="auto" w:fill="F2F2F2" w:themeFill="background1" w:themeFillShade="F2"/>
            <w:vAlign w:val="center"/>
          </w:tcPr>
          <w:p w14:paraId="63A1C136" w14:textId="77777777" w:rsidR="00FB5460" w:rsidRPr="00F36BAF" w:rsidRDefault="00FB5460" w:rsidP="00313E57">
            <w:pPr>
              <w:snapToGrid w:val="0"/>
              <w:ind w:left="-57"/>
              <w:rPr>
                <w:rFonts w:ascii="Garamond" w:hAnsi="Garamond"/>
                <w:bCs w:val="0"/>
                <w:sz w:val="20"/>
                <w:szCs w:val="20"/>
              </w:rPr>
            </w:pPr>
            <w:r w:rsidRPr="00F36BAF">
              <w:rPr>
                <w:rFonts w:ascii="Garamond" w:hAnsi="Garamond"/>
                <w:bCs w:val="0"/>
                <w:sz w:val="20"/>
                <w:szCs w:val="20"/>
              </w:rPr>
              <w:t>M</w:t>
            </w:r>
          </w:p>
        </w:tc>
        <w:tc>
          <w:tcPr>
            <w:tcW w:w="260" w:type="dxa"/>
            <w:shd w:val="clear" w:color="auto" w:fill="F2F2F2" w:themeFill="background1" w:themeFillShade="F2"/>
            <w:vAlign w:val="center"/>
          </w:tcPr>
          <w:p w14:paraId="4F7E10DA" w14:textId="77777777" w:rsidR="00FB5460" w:rsidRPr="00F36BAF" w:rsidRDefault="00FB5460" w:rsidP="00313E57">
            <w:pPr>
              <w:snapToGrid w:val="0"/>
              <w:ind w:left="-57"/>
              <w:rPr>
                <w:rFonts w:ascii="Garamond" w:hAnsi="Garamond"/>
                <w:bCs w:val="0"/>
                <w:sz w:val="20"/>
                <w:szCs w:val="20"/>
              </w:rPr>
            </w:pPr>
            <w:r w:rsidRPr="00F36BAF">
              <w:rPr>
                <w:rFonts w:ascii="Garamond" w:hAnsi="Garamond"/>
                <w:bCs w:val="0"/>
                <w:sz w:val="20"/>
                <w:szCs w:val="20"/>
              </w:rPr>
              <w:t>G</w:t>
            </w:r>
          </w:p>
        </w:tc>
        <w:tc>
          <w:tcPr>
            <w:tcW w:w="283" w:type="dxa"/>
            <w:gridSpan w:val="2"/>
            <w:shd w:val="clear" w:color="auto" w:fill="F2F2F2" w:themeFill="background1" w:themeFillShade="F2"/>
            <w:vAlign w:val="center"/>
          </w:tcPr>
          <w:p w14:paraId="32596C0A" w14:textId="77777777" w:rsidR="00FB5460" w:rsidRPr="004205BE" w:rsidRDefault="00FB5460" w:rsidP="00313E57">
            <w:pPr>
              <w:ind w:left="-57"/>
              <w:rPr>
                <w:rFonts w:ascii="Garamond" w:hAnsi="Garamond"/>
                <w:bCs w:val="0"/>
                <w:sz w:val="20"/>
                <w:szCs w:val="20"/>
              </w:rPr>
            </w:pPr>
            <w:r w:rsidRPr="004205BE">
              <w:rPr>
                <w:rFonts w:ascii="Garamond" w:hAnsi="Garamond"/>
                <w:bCs w:val="0"/>
                <w:sz w:val="20"/>
                <w:szCs w:val="20"/>
              </w:rPr>
              <w:t>L</w:t>
            </w:r>
          </w:p>
        </w:tc>
        <w:tc>
          <w:tcPr>
            <w:tcW w:w="284" w:type="dxa"/>
            <w:shd w:val="clear" w:color="auto" w:fill="F2F2F2" w:themeFill="background1" w:themeFillShade="F2"/>
            <w:vAlign w:val="center"/>
          </w:tcPr>
          <w:p w14:paraId="2B92843D" w14:textId="77777777" w:rsidR="00FB5460" w:rsidRPr="004205BE" w:rsidRDefault="00FB5460" w:rsidP="00313E57">
            <w:pPr>
              <w:snapToGrid w:val="0"/>
              <w:ind w:left="-57"/>
              <w:rPr>
                <w:rFonts w:ascii="Garamond" w:hAnsi="Garamond"/>
                <w:sz w:val="20"/>
                <w:szCs w:val="20"/>
              </w:rPr>
            </w:pPr>
            <w:r w:rsidRPr="004205BE">
              <w:rPr>
                <w:rFonts w:ascii="Garamond" w:hAnsi="Garamond"/>
                <w:bCs w:val="0"/>
                <w:sz w:val="20"/>
                <w:szCs w:val="20"/>
              </w:rPr>
              <w:t>A</w:t>
            </w:r>
          </w:p>
        </w:tc>
        <w:tc>
          <w:tcPr>
            <w:tcW w:w="283" w:type="dxa"/>
            <w:shd w:val="clear" w:color="auto" w:fill="F2F2F2" w:themeFill="background1" w:themeFillShade="F2"/>
            <w:vAlign w:val="center"/>
          </w:tcPr>
          <w:p w14:paraId="2EE7F260" w14:textId="77777777" w:rsidR="00FB5460" w:rsidRPr="004205BE" w:rsidRDefault="00FB5460" w:rsidP="00313E57">
            <w:pPr>
              <w:snapToGrid w:val="0"/>
              <w:ind w:left="-57"/>
              <w:rPr>
                <w:rFonts w:ascii="Garamond" w:hAnsi="Garamond"/>
                <w:bCs w:val="0"/>
                <w:sz w:val="20"/>
                <w:szCs w:val="20"/>
              </w:rPr>
            </w:pPr>
            <w:r w:rsidRPr="004205BE">
              <w:rPr>
                <w:rFonts w:ascii="Garamond" w:hAnsi="Garamond"/>
                <w:bCs w:val="0"/>
                <w:sz w:val="20"/>
                <w:szCs w:val="20"/>
              </w:rPr>
              <w:t>S</w:t>
            </w:r>
          </w:p>
        </w:tc>
        <w:tc>
          <w:tcPr>
            <w:tcW w:w="284" w:type="dxa"/>
            <w:shd w:val="clear" w:color="auto" w:fill="F2F2F2" w:themeFill="background1" w:themeFillShade="F2"/>
            <w:vAlign w:val="center"/>
          </w:tcPr>
          <w:p w14:paraId="134A1B07" w14:textId="77777777" w:rsidR="00FB5460" w:rsidRPr="004205BE" w:rsidRDefault="00FB5460" w:rsidP="00313E57">
            <w:pPr>
              <w:snapToGrid w:val="0"/>
              <w:ind w:left="-57"/>
              <w:rPr>
                <w:rFonts w:ascii="Garamond" w:hAnsi="Garamond"/>
                <w:bCs w:val="0"/>
                <w:sz w:val="20"/>
                <w:szCs w:val="20"/>
              </w:rPr>
            </w:pPr>
            <w:r w:rsidRPr="004205BE">
              <w:rPr>
                <w:rFonts w:ascii="Garamond" w:hAnsi="Garamond"/>
                <w:bCs w:val="0"/>
                <w:sz w:val="20"/>
                <w:szCs w:val="20"/>
              </w:rPr>
              <w:t>O</w:t>
            </w:r>
          </w:p>
        </w:tc>
        <w:tc>
          <w:tcPr>
            <w:tcW w:w="314" w:type="dxa"/>
            <w:shd w:val="clear" w:color="auto" w:fill="F2F2F2" w:themeFill="background1" w:themeFillShade="F2"/>
            <w:vAlign w:val="center"/>
          </w:tcPr>
          <w:p w14:paraId="1CFBA054" w14:textId="77777777" w:rsidR="00FB5460" w:rsidRPr="004205BE" w:rsidRDefault="00FB5460" w:rsidP="00313E57">
            <w:pPr>
              <w:snapToGrid w:val="0"/>
              <w:ind w:left="-57"/>
              <w:rPr>
                <w:rFonts w:ascii="Garamond" w:hAnsi="Garamond"/>
                <w:bCs w:val="0"/>
                <w:sz w:val="20"/>
                <w:szCs w:val="20"/>
              </w:rPr>
            </w:pPr>
            <w:r w:rsidRPr="004205BE">
              <w:rPr>
                <w:rFonts w:ascii="Garamond" w:hAnsi="Garamond"/>
                <w:bCs w:val="0"/>
                <w:sz w:val="20"/>
                <w:szCs w:val="20"/>
              </w:rPr>
              <w:t>N</w:t>
            </w:r>
          </w:p>
        </w:tc>
        <w:tc>
          <w:tcPr>
            <w:tcW w:w="283" w:type="dxa"/>
            <w:shd w:val="clear" w:color="auto" w:fill="F2F2F2" w:themeFill="background1" w:themeFillShade="F2"/>
            <w:vAlign w:val="center"/>
          </w:tcPr>
          <w:p w14:paraId="7C42869C" w14:textId="77777777" w:rsidR="00FB5460" w:rsidRPr="004205BE" w:rsidRDefault="00FB5460" w:rsidP="00313E57">
            <w:pPr>
              <w:snapToGrid w:val="0"/>
              <w:ind w:left="-57"/>
              <w:rPr>
                <w:rFonts w:ascii="Garamond" w:hAnsi="Garamond"/>
                <w:bCs w:val="0"/>
                <w:sz w:val="20"/>
                <w:szCs w:val="20"/>
              </w:rPr>
            </w:pPr>
            <w:r w:rsidRPr="004205BE">
              <w:rPr>
                <w:rFonts w:ascii="Garamond" w:hAnsi="Garamond"/>
                <w:bCs w:val="0"/>
                <w:sz w:val="20"/>
                <w:szCs w:val="20"/>
              </w:rPr>
              <w:t>D</w:t>
            </w:r>
          </w:p>
        </w:tc>
        <w:tc>
          <w:tcPr>
            <w:tcW w:w="2948" w:type="dxa"/>
            <w:gridSpan w:val="3"/>
            <w:shd w:val="clear" w:color="auto" w:fill="FFFFFF" w:themeFill="background1"/>
            <w:vAlign w:val="center"/>
          </w:tcPr>
          <w:p w14:paraId="1F33158C" w14:textId="77777777" w:rsidR="00FB5460" w:rsidRPr="009406F8" w:rsidRDefault="00FB5460" w:rsidP="00313E57">
            <w:pPr>
              <w:rPr>
                <w:rFonts w:ascii="Garamond" w:hAnsi="Garamond"/>
                <w:sz w:val="20"/>
                <w:szCs w:val="20"/>
              </w:rPr>
            </w:pPr>
            <w:r w:rsidRPr="009406F8">
              <w:rPr>
                <w:rFonts w:ascii="Garamond" w:hAnsi="Garamond"/>
                <w:bCs w:val="0"/>
                <w:sz w:val="20"/>
                <w:szCs w:val="20"/>
              </w:rPr>
              <w:t>RESPONSABILE</w:t>
            </w:r>
          </w:p>
        </w:tc>
        <w:tc>
          <w:tcPr>
            <w:tcW w:w="4707" w:type="dxa"/>
            <w:gridSpan w:val="4"/>
            <w:shd w:val="clear" w:color="auto" w:fill="FFFFFF" w:themeFill="background1"/>
            <w:vAlign w:val="center"/>
          </w:tcPr>
          <w:p w14:paraId="05CE4D8A" w14:textId="77777777" w:rsidR="00FB5460" w:rsidRPr="009406F8" w:rsidRDefault="00FB5460" w:rsidP="00313E57">
            <w:pPr>
              <w:rPr>
                <w:rFonts w:ascii="Garamond" w:hAnsi="Garamond"/>
                <w:bCs w:val="0"/>
                <w:sz w:val="20"/>
                <w:szCs w:val="20"/>
              </w:rPr>
            </w:pPr>
            <w:r>
              <w:rPr>
                <w:rFonts w:ascii="Garamond" w:hAnsi="Garamond"/>
                <w:bCs w:val="0"/>
                <w:sz w:val="20"/>
                <w:szCs w:val="20"/>
              </w:rPr>
              <w:t>EVENTUALI NOTE</w:t>
            </w:r>
          </w:p>
        </w:tc>
      </w:tr>
      <w:tr w:rsidR="00FB5460" w:rsidRPr="009406F8" w14:paraId="734B3630" w14:textId="77777777" w:rsidTr="00722AD1">
        <w:trPr>
          <w:trHeight w:val="390"/>
        </w:trPr>
        <w:tc>
          <w:tcPr>
            <w:tcW w:w="4110" w:type="dxa"/>
            <w:gridSpan w:val="2"/>
            <w:vMerge/>
            <w:shd w:val="clear" w:color="auto" w:fill="auto"/>
            <w:vAlign w:val="center"/>
          </w:tcPr>
          <w:p w14:paraId="3DF36806" w14:textId="77777777" w:rsidR="00FB5460" w:rsidRPr="009406F8" w:rsidRDefault="00FB5460" w:rsidP="00313E57">
            <w:pPr>
              <w:jc w:val="left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259" w:type="dxa"/>
            <w:shd w:val="clear" w:color="auto" w:fill="FFFFFF" w:themeFill="background1"/>
            <w:vAlign w:val="center"/>
          </w:tcPr>
          <w:p w14:paraId="3DEA736A" w14:textId="5C9660E7" w:rsidR="00FB5460" w:rsidRPr="009406F8" w:rsidRDefault="00FB5460" w:rsidP="00313E57">
            <w:pPr>
              <w:snapToGrid w:val="0"/>
              <w:ind w:left="-57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260" w:type="dxa"/>
            <w:shd w:val="clear" w:color="auto" w:fill="FFFFFF" w:themeFill="background1"/>
            <w:vAlign w:val="center"/>
          </w:tcPr>
          <w:p w14:paraId="665A7D0D" w14:textId="28D05D41" w:rsidR="00FB5460" w:rsidRPr="001F56A1" w:rsidRDefault="00FB5460" w:rsidP="00313E57">
            <w:pPr>
              <w:snapToGrid w:val="0"/>
              <w:ind w:left="-57"/>
              <w:rPr>
                <w:rFonts w:ascii="Garamond" w:hAnsi="Garamond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60" w:type="dxa"/>
            <w:shd w:val="clear" w:color="auto" w:fill="FFFFFF" w:themeFill="background1"/>
            <w:vAlign w:val="center"/>
          </w:tcPr>
          <w:p w14:paraId="387C49DE" w14:textId="6B3C9913" w:rsidR="00FB5460" w:rsidRPr="001F56A1" w:rsidRDefault="00FB5460" w:rsidP="00313E57">
            <w:pPr>
              <w:snapToGrid w:val="0"/>
              <w:ind w:left="-57"/>
              <w:rPr>
                <w:rFonts w:ascii="Garamond" w:hAnsi="Garamond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60" w:type="dxa"/>
            <w:shd w:val="clear" w:color="auto" w:fill="auto"/>
            <w:vAlign w:val="center"/>
          </w:tcPr>
          <w:p w14:paraId="132AA3F1" w14:textId="0EC96172" w:rsidR="00FB5460" w:rsidRPr="001F56A1" w:rsidRDefault="007A1BF5" w:rsidP="00313E57">
            <w:pPr>
              <w:snapToGrid w:val="0"/>
              <w:ind w:left="-57"/>
              <w:rPr>
                <w:rFonts w:ascii="Garamond" w:hAnsi="Garamond"/>
                <w:b w:val="0"/>
                <w:bCs w:val="0"/>
                <w:sz w:val="20"/>
                <w:szCs w:val="20"/>
              </w:rPr>
            </w:pPr>
            <w:r w:rsidRPr="001F56A1">
              <w:rPr>
                <w:rFonts w:ascii="Garamond" w:hAnsi="Garamond"/>
                <w:b w:val="0"/>
                <w:bCs w:val="0"/>
                <w:sz w:val="20"/>
                <w:szCs w:val="20"/>
              </w:rPr>
              <w:t>X</w:t>
            </w:r>
          </w:p>
        </w:tc>
        <w:tc>
          <w:tcPr>
            <w:tcW w:w="260" w:type="dxa"/>
            <w:shd w:val="clear" w:color="auto" w:fill="auto"/>
            <w:vAlign w:val="center"/>
          </w:tcPr>
          <w:p w14:paraId="65E0034E" w14:textId="1041BA4D" w:rsidR="00FB5460" w:rsidRPr="001F56A1" w:rsidRDefault="00FB5460" w:rsidP="00313E57">
            <w:pPr>
              <w:snapToGrid w:val="0"/>
              <w:ind w:left="-57"/>
              <w:rPr>
                <w:rFonts w:ascii="Garamond" w:hAnsi="Garamond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60" w:type="dxa"/>
            <w:shd w:val="clear" w:color="auto" w:fill="auto"/>
            <w:vAlign w:val="center"/>
          </w:tcPr>
          <w:p w14:paraId="5DEBAE5C" w14:textId="0DE473F8" w:rsidR="00FB5460" w:rsidRPr="001F56A1" w:rsidRDefault="00FB5460" w:rsidP="00313E57">
            <w:pPr>
              <w:snapToGrid w:val="0"/>
              <w:ind w:left="-57"/>
              <w:rPr>
                <w:rFonts w:ascii="Garamond" w:hAnsi="Garamond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83" w:type="dxa"/>
            <w:gridSpan w:val="2"/>
            <w:shd w:val="clear" w:color="auto" w:fill="FFFFFF" w:themeFill="background1"/>
            <w:vAlign w:val="center"/>
          </w:tcPr>
          <w:p w14:paraId="358CF642" w14:textId="2CE2A519" w:rsidR="00FB5460" w:rsidRPr="001F56A1" w:rsidRDefault="00FB5460" w:rsidP="00313E57">
            <w:pPr>
              <w:snapToGrid w:val="0"/>
              <w:rPr>
                <w:rFonts w:ascii="Garamond" w:hAnsi="Garamond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14:paraId="7BD01EF6" w14:textId="66F05465" w:rsidR="00FB5460" w:rsidRPr="001F56A1" w:rsidRDefault="00FB5460" w:rsidP="00313E57">
            <w:pPr>
              <w:snapToGrid w:val="0"/>
              <w:rPr>
                <w:rFonts w:ascii="Garamond" w:hAnsi="Garamond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FFFFFF" w:themeFill="background1"/>
            <w:vAlign w:val="center"/>
          </w:tcPr>
          <w:p w14:paraId="7A40AD2A" w14:textId="7CC9DB55" w:rsidR="00FB5460" w:rsidRPr="001F56A1" w:rsidRDefault="00FB5460" w:rsidP="00313E57">
            <w:pPr>
              <w:snapToGrid w:val="0"/>
              <w:rPr>
                <w:rFonts w:ascii="Garamond" w:hAnsi="Garamond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14:paraId="1E401062" w14:textId="69D71EEA" w:rsidR="00FB5460" w:rsidRPr="004205BE" w:rsidRDefault="00FB5460" w:rsidP="00313E57">
            <w:pPr>
              <w:snapToGrid w:val="0"/>
              <w:rPr>
                <w:rFonts w:ascii="Garamond" w:hAnsi="Garamond"/>
                <w:b w:val="0"/>
                <w:sz w:val="20"/>
                <w:szCs w:val="20"/>
              </w:rPr>
            </w:pPr>
          </w:p>
        </w:tc>
        <w:tc>
          <w:tcPr>
            <w:tcW w:w="314" w:type="dxa"/>
            <w:shd w:val="clear" w:color="auto" w:fill="FFFFFF" w:themeFill="background1"/>
            <w:vAlign w:val="center"/>
          </w:tcPr>
          <w:p w14:paraId="1AC13747" w14:textId="17B3DAA1" w:rsidR="00FB5460" w:rsidRPr="004205BE" w:rsidRDefault="00FB5460" w:rsidP="00313E57">
            <w:pPr>
              <w:snapToGrid w:val="0"/>
              <w:rPr>
                <w:rFonts w:ascii="Garamond" w:hAnsi="Garamond"/>
                <w:b w:val="0"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FFFFFF" w:themeFill="background1"/>
            <w:vAlign w:val="center"/>
          </w:tcPr>
          <w:p w14:paraId="017250B3" w14:textId="099441FA" w:rsidR="00FB5460" w:rsidRPr="004205BE" w:rsidRDefault="00FB5460" w:rsidP="00313E57">
            <w:pPr>
              <w:snapToGrid w:val="0"/>
              <w:rPr>
                <w:rFonts w:ascii="Garamond" w:hAnsi="Garamond"/>
                <w:b w:val="0"/>
                <w:sz w:val="20"/>
                <w:szCs w:val="20"/>
              </w:rPr>
            </w:pPr>
          </w:p>
        </w:tc>
        <w:tc>
          <w:tcPr>
            <w:tcW w:w="2948" w:type="dxa"/>
            <w:gridSpan w:val="3"/>
            <w:shd w:val="clear" w:color="auto" w:fill="auto"/>
            <w:vAlign w:val="center"/>
          </w:tcPr>
          <w:p w14:paraId="198E9575" w14:textId="7800211D" w:rsidR="00FB5460" w:rsidRPr="009406F8" w:rsidRDefault="007A1BF5" w:rsidP="00313E57">
            <w:pPr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>Enrico Conigli</w:t>
            </w:r>
          </w:p>
        </w:tc>
        <w:tc>
          <w:tcPr>
            <w:tcW w:w="4707" w:type="dxa"/>
            <w:gridSpan w:val="4"/>
            <w:vMerge w:val="restart"/>
            <w:vAlign w:val="center"/>
          </w:tcPr>
          <w:p w14:paraId="0E08665A" w14:textId="77777777" w:rsidR="00FB5460" w:rsidRPr="009406F8" w:rsidRDefault="00FB5460" w:rsidP="00313E57">
            <w:pPr>
              <w:rPr>
                <w:rFonts w:ascii="Garamond" w:hAnsi="Garamond"/>
                <w:sz w:val="20"/>
                <w:szCs w:val="20"/>
              </w:rPr>
            </w:pPr>
          </w:p>
        </w:tc>
      </w:tr>
      <w:tr w:rsidR="00FB5460" w:rsidRPr="009406F8" w14:paraId="66B964F0" w14:textId="77777777" w:rsidTr="00313E57">
        <w:trPr>
          <w:trHeight w:val="597"/>
        </w:trPr>
        <w:tc>
          <w:tcPr>
            <w:tcW w:w="4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76ACD6E" w14:textId="5D43F81C" w:rsidR="00FB5460" w:rsidRPr="007A1BF5" w:rsidRDefault="007A1BF5" w:rsidP="00313E57">
            <w:pPr>
              <w:jc w:val="left"/>
              <w:rPr>
                <w:rFonts w:ascii="Garamond" w:hAnsi="Garamond"/>
                <w:b w:val="0"/>
                <w:sz w:val="20"/>
                <w:szCs w:val="20"/>
              </w:rPr>
            </w:pPr>
            <w:r w:rsidRPr="00722AD1">
              <w:rPr>
                <w:rFonts w:ascii="Garamond" w:hAnsi="Garamond"/>
                <w:sz w:val="20"/>
                <w:szCs w:val="20"/>
              </w:rPr>
              <w:t>F</w:t>
            </w:r>
            <w:r w:rsidR="00FB5460" w:rsidRPr="00722AD1">
              <w:rPr>
                <w:rFonts w:ascii="Garamond" w:hAnsi="Garamond"/>
                <w:sz w:val="20"/>
                <w:szCs w:val="20"/>
              </w:rPr>
              <w:t>ASE 2:</w:t>
            </w:r>
            <w:r w:rsidR="00FB5460" w:rsidRPr="007A1BF5">
              <w:rPr>
                <w:rFonts w:ascii="Garamond" w:hAnsi="Garamond"/>
                <w:b w:val="0"/>
                <w:sz w:val="20"/>
                <w:szCs w:val="20"/>
              </w:rPr>
              <w:t xml:space="preserve"> </w:t>
            </w:r>
            <w:r>
              <w:rPr>
                <w:rFonts w:ascii="Garamond" w:hAnsi="Garamond"/>
                <w:b w:val="0"/>
                <w:sz w:val="20"/>
                <w:szCs w:val="20"/>
              </w:rPr>
              <w:t>Avvio procedimenti propedeutici (adozione bandi, adesione accordi o convenzioni con altri Enti per l’utilizzo di graduatorie)</w:t>
            </w:r>
          </w:p>
        </w:tc>
        <w:tc>
          <w:tcPr>
            <w:tcW w:w="259" w:type="dxa"/>
            <w:shd w:val="clear" w:color="auto" w:fill="FFFFFF" w:themeFill="background1"/>
            <w:vAlign w:val="center"/>
          </w:tcPr>
          <w:p w14:paraId="4757CC1A" w14:textId="793C0566" w:rsidR="00FB5460" w:rsidRPr="009406F8" w:rsidRDefault="00FB5460" w:rsidP="00313E57">
            <w:pPr>
              <w:snapToGrid w:val="0"/>
              <w:ind w:left="-57"/>
              <w:rPr>
                <w:rFonts w:ascii="Garamond" w:hAnsi="Garamond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60" w:type="dxa"/>
            <w:shd w:val="clear" w:color="auto" w:fill="FFFFFF" w:themeFill="background1"/>
            <w:vAlign w:val="center"/>
          </w:tcPr>
          <w:p w14:paraId="0E3DE4CE" w14:textId="1A318806" w:rsidR="00FB5460" w:rsidRPr="001F56A1" w:rsidRDefault="00FB5460" w:rsidP="00313E57">
            <w:pPr>
              <w:snapToGrid w:val="0"/>
              <w:ind w:left="-57"/>
              <w:rPr>
                <w:rFonts w:ascii="Garamond" w:hAnsi="Garamond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60" w:type="dxa"/>
            <w:shd w:val="clear" w:color="auto" w:fill="FFFFFF" w:themeFill="background1"/>
            <w:vAlign w:val="center"/>
          </w:tcPr>
          <w:p w14:paraId="777F60C4" w14:textId="5EAC097C" w:rsidR="00FB5460" w:rsidRPr="001F56A1" w:rsidRDefault="00FB5460" w:rsidP="00313E57">
            <w:pPr>
              <w:snapToGrid w:val="0"/>
              <w:ind w:left="-57"/>
              <w:rPr>
                <w:rFonts w:ascii="Garamond" w:hAnsi="Garamond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60" w:type="dxa"/>
            <w:shd w:val="clear" w:color="auto" w:fill="auto"/>
            <w:vAlign w:val="center"/>
          </w:tcPr>
          <w:p w14:paraId="6CB0264D" w14:textId="53F3182B" w:rsidR="00FB5460" w:rsidRPr="001F56A1" w:rsidRDefault="00FB5460" w:rsidP="00313E57">
            <w:pPr>
              <w:snapToGrid w:val="0"/>
              <w:ind w:left="-57"/>
              <w:rPr>
                <w:rFonts w:ascii="Garamond" w:hAnsi="Garamond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60" w:type="dxa"/>
            <w:shd w:val="clear" w:color="auto" w:fill="auto"/>
            <w:vAlign w:val="center"/>
          </w:tcPr>
          <w:p w14:paraId="3CBA55C7" w14:textId="08F4C74C" w:rsidR="00FB5460" w:rsidRPr="001F56A1" w:rsidRDefault="007A1BF5" w:rsidP="00313E57">
            <w:pPr>
              <w:snapToGrid w:val="0"/>
              <w:ind w:left="-57"/>
              <w:rPr>
                <w:rFonts w:ascii="Garamond" w:hAnsi="Garamond"/>
                <w:b w:val="0"/>
                <w:bCs w:val="0"/>
                <w:sz w:val="20"/>
                <w:szCs w:val="20"/>
              </w:rPr>
            </w:pPr>
            <w:r w:rsidRPr="001F56A1">
              <w:rPr>
                <w:rFonts w:ascii="Garamond" w:hAnsi="Garamond"/>
                <w:b w:val="0"/>
                <w:bCs w:val="0"/>
                <w:sz w:val="20"/>
                <w:szCs w:val="20"/>
              </w:rPr>
              <w:t>X</w:t>
            </w:r>
          </w:p>
        </w:tc>
        <w:tc>
          <w:tcPr>
            <w:tcW w:w="260" w:type="dxa"/>
            <w:shd w:val="clear" w:color="auto" w:fill="auto"/>
            <w:vAlign w:val="center"/>
          </w:tcPr>
          <w:p w14:paraId="53798C3B" w14:textId="318E5BA4" w:rsidR="00FB5460" w:rsidRPr="001F56A1" w:rsidRDefault="007A1BF5" w:rsidP="00313E57">
            <w:pPr>
              <w:snapToGrid w:val="0"/>
              <w:ind w:left="-57"/>
              <w:rPr>
                <w:rFonts w:ascii="Garamond" w:hAnsi="Garamond"/>
                <w:b w:val="0"/>
                <w:bCs w:val="0"/>
                <w:sz w:val="20"/>
                <w:szCs w:val="20"/>
              </w:rPr>
            </w:pPr>
            <w:r w:rsidRPr="001F56A1">
              <w:rPr>
                <w:rFonts w:ascii="Garamond" w:hAnsi="Garamond"/>
                <w:b w:val="0"/>
                <w:bCs w:val="0"/>
                <w:sz w:val="20"/>
                <w:szCs w:val="20"/>
              </w:rPr>
              <w:t>X</w:t>
            </w:r>
          </w:p>
        </w:tc>
        <w:tc>
          <w:tcPr>
            <w:tcW w:w="283" w:type="dxa"/>
            <w:gridSpan w:val="2"/>
            <w:shd w:val="clear" w:color="auto" w:fill="FFFFFF" w:themeFill="background1"/>
            <w:vAlign w:val="center"/>
          </w:tcPr>
          <w:p w14:paraId="7905A492" w14:textId="3D5E82C9" w:rsidR="00FB5460" w:rsidRPr="001F56A1" w:rsidRDefault="007A1BF5" w:rsidP="00313E57">
            <w:pPr>
              <w:snapToGrid w:val="0"/>
              <w:rPr>
                <w:rFonts w:ascii="Garamond" w:hAnsi="Garamond"/>
                <w:b w:val="0"/>
                <w:bCs w:val="0"/>
                <w:sz w:val="20"/>
                <w:szCs w:val="20"/>
              </w:rPr>
            </w:pPr>
            <w:r w:rsidRPr="001F56A1">
              <w:rPr>
                <w:rFonts w:ascii="Garamond" w:hAnsi="Garamond"/>
                <w:b w:val="0"/>
                <w:bCs w:val="0"/>
                <w:sz w:val="20"/>
                <w:szCs w:val="20"/>
              </w:rPr>
              <w:t>X</w:t>
            </w: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14:paraId="68877FE1" w14:textId="6DCC3B8C" w:rsidR="00FB5460" w:rsidRPr="001F56A1" w:rsidRDefault="007A1BF5" w:rsidP="00313E57">
            <w:pPr>
              <w:snapToGrid w:val="0"/>
              <w:rPr>
                <w:rFonts w:ascii="Garamond" w:hAnsi="Garamond"/>
                <w:b w:val="0"/>
                <w:bCs w:val="0"/>
                <w:sz w:val="20"/>
                <w:szCs w:val="20"/>
              </w:rPr>
            </w:pPr>
            <w:r w:rsidRPr="001F56A1">
              <w:rPr>
                <w:rFonts w:ascii="Garamond" w:hAnsi="Garamond"/>
                <w:b w:val="0"/>
                <w:bCs w:val="0"/>
                <w:sz w:val="20"/>
                <w:szCs w:val="20"/>
              </w:rPr>
              <w:t>X</w:t>
            </w:r>
          </w:p>
        </w:tc>
        <w:tc>
          <w:tcPr>
            <w:tcW w:w="283" w:type="dxa"/>
            <w:shd w:val="clear" w:color="auto" w:fill="FFFFFF" w:themeFill="background1"/>
            <w:vAlign w:val="center"/>
          </w:tcPr>
          <w:p w14:paraId="3141CAE8" w14:textId="082CC59E" w:rsidR="00FB5460" w:rsidRPr="001F56A1" w:rsidRDefault="00FB5460" w:rsidP="00313E57">
            <w:pPr>
              <w:snapToGrid w:val="0"/>
              <w:rPr>
                <w:rFonts w:ascii="Garamond" w:hAnsi="Garamond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14:paraId="4411FCE6" w14:textId="23DD9F16" w:rsidR="00FB5460" w:rsidRPr="00A05249" w:rsidRDefault="00FB5460" w:rsidP="00313E57">
            <w:pPr>
              <w:snapToGrid w:val="0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314" w:type="dxa"/>
            <w:shd w:val="clear" w:color="auto" w:fill="FFFFFF" w:themeFill="background1"/>
            <w:vAlign w:val="center"/>
          </w:tcPr>
          <w:p w14:paraId="011FDC80" w14:textId="5D4E674B" w:rsidR="00FB5460" w:rsidRPr="00A05249" w:rsidRDefault="00FB5460" w:rsidP="00313E57">
            <w:pPr>
              <w:snapToGrid w:val="0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FFFFFF" w:themeFill="background1"/>
            <w:vAlign w:val="center"/>
          </w:tcPr>
          <w:p w14:paraId="3E5ABEEA" w14:textId="1010530A" w:rsidR="00FB5460" w:rsidRPr="00A05249" w:rsidRDefault="00FB5460" w:rsidP="00313E57">
            <w:pPr>
              <w:snapToGrid w:val="0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2948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A5AFB7D" w14:textId="38035E48" w:rsidR="00FB5460" w:rsidRPr="009406F8" w:rsidRDefault="007A1BF5" w:rsidP="00313E57">
            <w:pPr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>Enrico Conigli</w:t>
            </w:r>
          </w:p>
        </w:tc>
        <w:tc>
          <w:tcPr>
            <w:tcW w:w="4707" w:type="dxa"/>
            <w:gridSpan w:val="4"/>
            <w:vMerge/>
            <w:tcBorders>
              <w:bottom w:val="single" w:sz="4" w:space="0" w:color="auto"/>
            </w:tcBorders>
            <w:vAlign w:val="center"/>
          </w:tcPr>
          <w:p w14:paraId="4F6EBF9A" w14:textId="77777777" w:rsidR="00FB5460" w:rsidRPr="009406F8" w:rsidRDefault="00FB5460" w:rsidP="00313E57">
            <w:pPr>
              <w:rPr>
                <w:rFonts w:ascii="Garamond" w:hAnsi="Garamond"/>
                <w:sz w:val="20"/>
                <w:szCs w:val="20"/>
              </w:rPr>
            </w:pPr>
          </w:p>
        </w:tc>
      </w:tr>
      <w:tr w:rsidR="00FB5460" w:rsidRPr="009406F8" w14:paraId="0C5317F5" w14:textId="77777777" w:rsidTr="00313E57">
        <w:trPr>
          <w:trHeight w:val="597"/>
        </w:trPr>
        <w:tc>
          <w:tcPr>
            <w:tcW w:w="4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1623DE6" w14:textId="35A5E944" w:rsidR="00FB5460" w:rsidRPr="009406F8" w:rsidRDefault="00FB5460" w:rsidP="00313E57">
            <w:pPr>
              <w:jc w:val="left"/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>FASE 3</w:t>
            </w:r>
            <w:r w:rsidRPr="009406F8">
              <w:rPr>
                <w:rFonts w:ascii="Garamond" w:hAnsi="Garamond"/>
                <w:sz w:val="20"/>
                <w:szCs w:val="20"/>
              </w:rPr>
              <w:t>:</w:t>
            </w:r>
            <w:r>
              <w:rPr>
                <w:rFonts w:ascii="Garamond" w:hAnsi="Garamond"/>
                <w:b w:val="0"/>
                <w:i/>
                <w:sz w:val="20"/>
                <w:szCs w:val="20"/>
              </w:rPr>
              <w:t xml:space="preserve"> </w:t>
            </w:r>
            <w:r w:rsidR="00D3336E" w:rsidRPr="00D3336E">
              <w:rPr>
                <w:rFonts w:ascii="Garamond" w:hAnsi="Garamond"/>
                <w:b w:val="0"/>
                <w:iCs/>
                <w:sz w:val="20"/>
                <w:szCs w:val="20"/>
              </w:rPr>
              <w:t>Stipulazione contratti indi</w:t>
            </w:r>
            <w:r w:rsidR="00D3336E">
              <w:rPr>
                <w:rFonts w:ascii="Garamond" w:hAnsi="Garamond"/>
                <w:b w:val="0"/>
                <w:iCs/>
                <w:sz w:val="20"/>
                <w:szCs w:val="20"/>
              </w:rPr>
              <w:t>vi</w:t>
            </w:r>
            <w:r w:rsidR="00D3336E" w:rsidRPr="00D3336E">
              <w:rPr>
                <w:rFonts w:ascii="Garamond" w:hAnsi="Garamond"/>
                <w:b w:val="0"/>
                <w:iCs/>
                <w:sz w:val="20"/>
                <w:szCs w:val="20"/>
              </w:rPr>
              <w:t>duali</w:t>
            </w:r>
            <w:r w:rsidR="00D3336E">
              <w:rPr>
                <w:rFonts w:ascii="Garamond" w:hAnsi="Garamond"/>
                <w:b w:val="0"/>
                <w:i/>
                <w:sz w:val="20"/>
                <w:szCs w:val="20"/>
              </w:rPr>
              <w:t xml:space="preserve"> </w:t>
            </w:r>
          </w:p>
        </w:tc>
        <w:tc>
          <w:tcPr>
            <w:tcW w:w="259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0EDA447" w14:textId="77777777" w:rsidR="00FB5460" w:rsidRPr="009406F8" w:rsidRDefault="00FB5460" w:rsidP="00313E57">
            <w:pPr>
              <w:snapToGrid w:val="0"/>
              <w:ind w:left="-57"/>
              <w:rPr>
                <w:rFonts w:ascii="Garamond" w:hAnsi="Garamond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60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7C41E39" w14:textId="77777777" w:rsidR="00FB5460" w:rsidRPr="001F56A1" w:rsidRDefault="00FB5460" w:rsidP="00313E57">
            <w:pPr>
              <w:snapToGrid w:val="0"/>
              <w:ind w:left="-57"/>
              <w:rPr>
                <w:rFonts w:ascii="Garamond" w:hAnsi="Garamond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60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59C82FCC" w14:textId="77777777" w:rsidR="00FB5460" w:rsidRPr="001F56A1" w:rsidRDefault="00FB5460" w:rsidP="00313E57">
            <w:pPr>
              <w:snapToGrid w:val="0"/>
              <w:ind w:left="-57"/>
              <w:rPr>
                <w:rFonts w:ascii="Garamond" w:hAnsi="Garamond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FDE7CB3" w14:textId="77777777" w:rsidR="00FB5460" w:rsidRPr="001F56A1" w:rsidRDefault="00FB5460" w:rsidP="00313E57">
            <w:pPr>
              <w:snapToGrid w:val="0"/>
              <w:ind w:left="-57"/>
              <w:rPr>
                <w:rFonts w:ascii="Garamond" w:hAnsi="Garamond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562C5D4" w14:textId="77777777" w:rsidR="00FB5460" w:rsidRPr="001F56A1" w:rsidRDefault="00FB5460" w:rsidP="00313E57">
            <w:pPr>
              <w:snapToGrid w:val="0"/>
              <w:ind w:left="-57"/>
              <w:rPr>
                <w:rFonts w:ascii="Garamond" w:hAnsi="Garamond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94C37F2" w14:textId="77777777" w:rsidR="00FB5460" w:rsidRPr="001F56A1" w:rsidRDefault="00FB5460" w:rsidP="00313E57">
            <w:pPr>
              <w:snapToGrid w:val="0"/>
              <w:ind w:left="-57"/>
              <w:rPr>
                <w:rFonts w:ascii="Garamond" w:hAnsi="Garamond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83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7C0B2843" w14:textId="77777777" w:rsidR="00FB5460" w:rsidRPr="001F56A1" w:rsidRDefault="00FB5460" w:rsidP="00313E57">
            <w:pPr>
              <w:snapToGrid w:val="0"/>
              <w:rPr>
                <w:rFonts w:ascii="Garamond" w:hAnsi="Garamond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53147B2A" w14:textId="607DF8AE" w:rsidR="00FB5460" w:rsidRPr="001F56A1" w:rsidRDefault="00FB5460" w:rsidP="00313E57">
            <w:pPr>
              <w:snapToGrid w:val="0"/>
              <w:rPr>
                <w:rFonts w:ascii="Garamond" w:hAnsi="Garamond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53C5D897" w14:textId="5BBA1AC7" w:rsidR="00FB5460" w:rsidRPr="001F56A1" w:rsidRDefault="00D3336E" w:rsidP="00313E57">
            <w:pPr>
              <w:snapToGrid w:val="0"/>
              <w:rPr>
                <w:rFonts w:ascii="Garamond" w:hAnsi="Garamond"/>
                <w:b w:val="0"/>
                <w:bCs w:val="0"/>
                <w:sz w:val="20"/>
                <w:szCs w:val="20"/>
              </w:rPr>
            </w:pPr>
            <w:r w:rsidRPr="001F56A1">
              <w:rPr>
                <w:rFonts w:ascii="Garamond" w:hAnsi="Garamond"/>
                <w:b w:val="0"/>
                <w:bCs w:val="0"/>
                <w:sz w:val="20"/>
                <w:szCs w:val="20"/>
              </w:rPr>
              <w:t>X</w:t>
            </w:r>
          </w:p>
        </w:tc>
        <w:tc>
          <w:tcPr>
            <w:tcW w:w="284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8130CFE" w14:textId="77777777" w:rsidR="00FB5460" w:rsidRPr="00A05249" w:rsidRDefault="00FB5460" w:rsidP="00313E57">
            <w:pPr>
              <w:snapToGrid w:val="0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314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3DE65AF1" w14:textId="77777777" w:rsidR="00FB5460" w:rsidRPr="00A05249" w:rsidRDefault="00FB5460" w:rsidP="00313E57">
            <w:pPr>
              <w:snapToGrid w:val="0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283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93BB441" w14:textId="77777777" w:rsidR="00FB5460" w:rsidRPr="00A05249" w:rsidRDefault="00FB5460" w:rsidP="00313E57">
            <w:pPr>
              <w:snapToGrid w:val="0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2948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7F0040" w14:textId="7444B6A9" w:rsidR="00FB5460" w:rsidRPr="009406F8" w:rsidRDefault="007A1BF5" w:rsidP="00313E57">
            <w:pPr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>Enrico Conigli</w:t>
            </w:r>
          </w:p>
        </w:tc>
        <w:tc>
          <w:tcPr>
            <w:tcW w:w="47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95A89" w14:textId="77777777" w:rsidR="00FB5460" w:rsidRPr="009406F8" w:rsidRDefault="00FB5460" w:rsidP="00313E57">
            <w:pPr>
              <w:rPr>
                <w:rFonts w:ascii="Garamond" w:hAnsi="Garamond"/>
                <w:sz w:val="20"/>
                <w:szCs w:val="20"/>
              </w:rPr>
            </w:pPr>
          </w:p>
        </w:tc>
      </w:tr>
      <w:tr w:rsidR="00FB5460" w:rsidRPr="009406F8" w14:paraId="01E11C05" w14:textId="77777777" w:rsidTr="001F56A1">
        <w:trPr>
          <w:trHeight w:val="342"/>
        </w:trPr>
        <w:tc>
          <w:tcPr>
            <w:tcW w:w="15055" w:type="dxa"/>
            <w:gridSpan w:val="22"/>
            <w:shd w:val="clear" w:color="auto" w:fill="F2F2F2" w:themeFill="background1" w:themeFillShade="F2"/>
            <w:vAlign w:val="center"/>
          </w:tcPr>
          <w:p w14:paraId="6ACAD1D7" w14:textId="77777777" w:rsidR="00FB5460" w:rsidRDefault="00FB5460" w:rsidP="00313E57">
            <w:pPr>
              <w:jc w:val="left"/>
              <w:rPr>
                <w:rFonts w:ascii="Garamond" w:hAnsi="Garamond"/>
                <w:bCs w:val="0"/>
                <w:sz w:val="20"/>
                <w:szCs w:val="20"/>
              </w:rPr>
            </w:pPr>
            <w:r>
              <w:rPr>
                <w:rFonts w:ascii="Garamond" w:hAnsi="Garamond"/>
                <w:bCs w:val="0"/>
                <w:sz w:val="20"/>
                <w:szCs w:val="20"/>
              </w:rPr>
              <w:t>DETTAGLIO INDICATORI</w:t>
            </w:r>
          </w:p>
        </w:tc>
      </w:tr>
      <w:tr w:rsidR="00FB5460" w:rsidRPr="009406F8" w14:paraId="3E083AF7" w14:textId="77777777" w:rsidTr="001F56A1">
        <w:trPr>
          <w:trHeight w:val="487"/>
        </w:trPr>
        <w:tc>
          <w:tcPr>
            <w:tcW w:w="4110" w:type="dxa"/>
            <w:gridSpan w:val="2"/>
            <w:shd w:val="clear" w:color="auto" w:fill="FFFFFF" w:themeFill="background1"/>
            <w:vAlign w:val="center"/>
          </w:tcPr>
          <w:p w14:paraId="33FCA97C" w14:textId="77777777" w:rsidR="00FB5460" w:rsidRPr="009406F8" w:rsidRDefault="00FB5460" w:rsidP="00313E57">
            <w:pPr>
              <w:jc w:val="left"/>
              <w:rPr>
                <w:rFonts w:ascii="Garamond" w:hAnsi="Garamond"/>
                <w:bCs w:val="0"/>
                <w:sz w:val="20"/>
                <w:szCs w:val="20"/>
              </w:rPr>
            </w:pPr>
            <w:r>
              <w:rPr>
                <w:rFonts w:ascii="Garamond" w:hAnsi="Garamond"/>
                <w:bCs w:val="0"/>
                <w:sz w:val="20"/>
                <w:szCs w:val="20"/>
              </w:rPr>
              <w:t>DESCRIZIONE INDICATORE</w:t>
            </w:r>
          </w:p>
        </w:tc>
        <w:tc>
          <w:tcPr>
            <w:tcW w:w="1731" w:type="dxa"/>
            <w:gridSpan w:val="7"/>
            <w:shd w:val="clear" w:color="auto" w:fill="FFFFFF" w:themeFill="background1"/>
            <w:vAlign w:val="center"/>
          </w:tcPr>
          <w:p w14:paraId="7EFEC054" w14:textId="77777777" w:rsidR="00FB5460" w:rsidRPr="00D04FBD" w:rsidRDefault="00FB5460" w:rsidP="00313E57">
            <w:pPr>
              <w:ind w:left="-79" w:right="-66"/>
              <w:rPr>
                <w:rFonts w:ascii="Garamond" w:hAnsi="Garamond"/>
                <w:bCs w:val="0"/>
                <w:sz w:val="18"/>
                <w:szCs w:val="20"/>
              </w:rPr>
            </w:pPr>
            <w:r w:rsidRPr="00722AD1">
              <w:rPr>
                <w:rFonts w:ascii="Garamond" w:hAnsi="Garamond"/>
                <w:bCs w:val="0"/>
                <w:sz w:val="18"/>
                <w:szCs w:val="20"/>
              </w:rPr>
              <w:t>VALORE TARGET PREVISIONALE 2023</w:t>
            </w:r>
          </w:p>
        </w:tc>
        <w:tc>
          <w:tcPr>
            <w:tcW w:w="1843" w:type="dxa"/>
            <w:gridSpan w:val="7"/>
            <w:shd w:val="clear" w:color="auto" w:fill="FFFFFF" w:themeFill="background1"/>
            <w:vAlign w:val="center"/>
          </w:tcPr>
          <w:p w14:paraId="0E2555E6" w14:textId="77777777" w:rsidR="00FB5460" w:rsidRPr="00D04FBD" w:rsidRDefault="00FB5460" w:rsidP="00313E57">
            <w:pPr>
              <w:ind w:left="-79" w:right="-66"/>
              <w:rPr>
                <w:rFonts w:ascii="Garamond" w:hAnsi="Garamond"/>
                <w:bCs w:val="0"/>
                <w:sz w:val="18"/>
                <w:szCs w:val="20"/>
              </w:rPr>
            </w:pPr>
            <w:r w:rsidRPr="00D04FBD">
              <w:rPr>
                <w:rFonts w:ascii="Garamond" w:hAnsi="Garamond"/>
                <w:bCs w:val="0"/>
                <w:sz w:val="18"/>
                <w:szCs w:val="20"/>
              </w:rPr>
              <w:t>VALORE TARGET CONSUNTIVO 202</w:t>
            </w:r>
            <w:r>
              <w:rPr>
                <w:rFonts w:ascii="Garamond" w:hAnsi="Garamond"/>
                <w:bCs w:val="0"/>
                <w:sz w:val="18"/>
                <w:szCs w:val="20"/>
              </w:rPr>
              <w:t>3</w:t>
            </w:r>
          </w:p>
        </w:tc>
        <w:tc>
          <w:tcPr>
            <w:tcW w:w="2693" w:type="dxa"/>
            <w:gridSpan w:val="3"/>
            <w:shd w:val="clear" w:color="auto" w:fill="FFFFFF" w:themeFill="background1"/>
            <w:vAlign w:val="center"/>
          </w:tcPr>
          <w:p w14:paraId="495D03F0" w14:textId="77777777" w:rsidR="00FB5460" w:rsidRDefault="00FB5460" w:rsidP="00313E57">
            <w:pPr>
              <w:rPr>
                <w:rFonts w:ascii="Garamond" w:hAnsi="Garamond"/>
                <w:bCs w:val="0"/>
                <w:sz w:val="20"/>
                <w:szCs w:val="20"/>
              </w:rPr>
            </w:pPr>
            <w:r>
              <w:rPr>
                <w:rFonts w:ascii="Garamond" w:hAnsi="Garamond"/>
                <w:bCs w:val="0"/>
                <w:sz w:val="20"/>
                <w:szCs w:val="20"/>
              </w:rPr>
              <w:t>TIPO DI INDICATORE*</w:t>
            </w:r>
          </w:p>
        </w:tc>
        <w:tc>
          <w:tcPr>
            <w:tcW w:w="4678" w:type="dxa"/>
            <w:gridSpan w:val="3"/>
            <w:shd w:val="clear" w:color="auto" w:fill="FFFFFF" w:themeFill="background1"/>
            <w:vAlign w:val="center"/>
          </w:tcPr>
          <w:p w14:paraId="106CEE8C" w14:textId="77777777" w:rsidR="00FB5460" w:rsidRPr="009406F8" w:rsidRDefault="00FB5460" w:rsidP="00313E57">
            <w:pPr>
              <w:rPr>
                <w:rFonts w:ascii="Garamond" w:hAnsi="Garamond"/>
                <w:bCs w:val="0"/>
                <w:sz w:val="20"/>
                <w:szCs w:val="20"/>
              </w:rPr>
            </w:pPr>
            <w:r>
              <w:rPr>
                <w:rFonts w:ascii="Garamond" w:hAnsi="Garamond"/>
                <w:bCs w:val="0"/>
                <w:sz w:val="20"/>
                <w:szCs w:val="20"/>
              </w:rPr>
              <w:t>MODALITÀ DI RILEVAZIONE**</w:t>
            </w:r>
          </w:p>
        </w:tc>
      </w:tr>
      <w:tr w:rsidR="00FB5460" w:rsidRPr="009406F8" w14:paraId="4FD9F712" w14:textId="77777777" w:rsidTr="001F56A1">
        <w:trPr>
          <w:trHeight w:val="597"/>
        </w:trPr>
        <w:tc>
          <w:tcPr>
            <w:tcW w:w="4110" w:type="dxa"/>
            <w:gridSpan w:val="2"/>
            <w:shd w:val="clear" w:color="auto" w:fill="auto"/>
            <w:vAlign w:val="center"/>
          </w:tcPr>
          <w:p w14:paraId="5CCAE1DB" w14:textId="0969B66C" w:rsidR="00FB5460" w:rsidRPr="00EB5BD8" w:rsidRDefault="00FB5460" w:rsidP="00313E57">
            <w:pPr>
              <w:jc w:val="left"/>
              <w:rPr>
                <w:rFonts w:ascii="Garamond" w:hAnsi="Garamond"/>
                <w:sz w:val="20"/>
                <w:szCs w:val="20"/>
              </w:rPr>
            </w:pPr>
            <w:r w:rsidRPr="00722AD1">
              <w:rPr>
                <w:rFonts w:ascii="Garamond" w:hAnsi="Garamond"/>
                <w:sz w:val="20"/>
                <w:szCs w:val="20"/>
              </w:rPr>
              <w:t>INDICATORE 1</w:t>
            </w:r>
            <w:r w:rsidR="00722AD1">
              <w:rPr>
                <w:rFonts w:ascii="Garamond" w:hAnsi="Garamond"/>
                <w:b w:val="0"/>
                <w:sz w:val="20"/>
                <w:szCs w:val="20"/>
              </w:rPr>
              <w:t xml:space="preserve">: </w:t>
            </w:r>
            <w:r w:rsidR="00722AD1" w:rsidRPr="00722AD1">
              <w:rPr>
                <w:rFonts w:ascii="Garamond" w:hAnsi="Garamond"/>
                <w:b w:val="0"/>
                <w:bCs w:val="0"/>
                <w:sz w:val="20"/>
                <w:szCs w:val="20"/>
              </w:rPr>
              <w:t>N.</w:t>
            </w:r>
            <w:r w:rsidR="00722AD1" w:rsidRPr="00D3336E">
              <w:rPr>
                <w:rFonts w:ascii="Garamond" w:hAnsi="Garamond"/>
                <w:b w:val="0"/>
                <w:iCs/>
                <w:sz w:val="20"/>
                <w:szCs w:val="20"/>
              </w:rPr>
              <w:t xml:space="preserve"> contratti indi</w:t>
            </w:r>
            <w:r w:rsidR="00722AD1">
              <w:rPr>
                <w:rFonts w:ascii="Garamond" w:hAnsi="Garamond"/>
                <w:b w:val="0"/>
                <w:iCs/>
                <w:sz w:val="20"/>
                <w:szCs w:val="20"/>
              </w:rPr>
              <w:t>vi</w:t>
            </w:r>
            <w:r w:rsidR="00722AD1" w:rsidRPr="00D3336E">
              <w:rPr>
                <w:rFonts w:ascii="Garamond" w:hAnsi="Garamond"/>
                <w:b w:val="0"/>
                <w:iCs/>
                <w:sz w:val="20"/>
                <w:szCs w:val="20"/>
              </w:rPr>
              <w:t>duali</w:t>
            </w:r>
            <w:r w:rsidR="00722AD1">
              <w:rPr>
                <w:rFonts w:ascii="Garamond" w:hAnsi="Garamond"/>
                <w:b w:val="0"/>
                <w:iCs/>
                <w:sz w:val="20"/>
                <w:szCs w:val="20"/>
              </w:rPr>
              <w:t xml:space="preserve"> stipulati</w:t>
            </w:r>
          </w:p>
        </w:tc>
        <w:tc>
          <w:tcPr>
            <w:tcW w:w="1731" w:type="dxa"/>
            <w:gridSpan w:val="7"/>
            <w:vAlign w:val="center"/>
          </w:tcPr>
          <w:p w14:paraId="6E477D60" w14:textId="5C03F78B" w:rsidR="00FB5460" w:rsidRPr="00EB5BD8" w:rsidRDefault="00104B72" w:rsidP="00313E57">
            <w:pPr>
              <w:snapToGrid w:val="0"/>
              <w:rPr>
                <w:rFonts w:ascii="Garamond" w:hAnsi="Garamond"/>
                <w:b w:val="0"/>
                <w:sz w:val="20"/>
                <w:szCs w:val="20"/>
              </w:rPr>
            </w:pPr>
            <w:r>
              <w:rPr>
                <w:rFonts w:ascii="Garamond" w:hAnsi="Garamond"/>
                <w:b w:val="0"/>
                <w:sz w:val="20"/>
                <w:szCs w:val="20"/>
              </w:rPr>
              <w:t>6</w:t>
            </w:r>
          </w:p>
        </w:tc>
        <w:tc>
          <w:tcPr>
            <w:tcW w:w="1843" w:type="dxa"/>
            <w:gridSpan w:val="7"/>
            <w:vAlign w:val="center"/>
          </w:tcPr>
          <w:p w14:paraId="47A1BE84" w14:textId="77777777" w:rsidR="00FB5460" w:rsidRPr="00EB5BD8" w:rsidRDefault="00FB5460" w:rsidP="00313E57">
            <w:pPr>
              <w:snapToGrid w:val="0"/>
              <w:rPr>
                <w:rFonts w:ascii="Garamond" w:hAnsi="Garamond"/>
                <w:b w:val="0"/>
                <w:sz w:val="20"/>
                <w:szCs w:val="20"/>
              </w:rPr>
            </w:pPr>
          </w:p>
        </w:tc>
        <w:tc>
          <w:tcPr>
            <w:tcW w:w="2693" w:type="dxa"/>
            <w:gridSpan w:val="3"/>
            <w:vAlign w:val="center"/>
          </w:tcPr>
          <w:p w14:paraId="2316A47F" w14:textId="01DB4BBE" w:rsidR="00FB5460" w:rsidRPr="00EB5BD8" w:rsidRDefault="001F56A1" w:rsidP="00313E57">
            <w:pPr>
              <w:rPr>
                <w:rFonts w:ascii="Garamond" w:hAnsi="Garamond"/>
                <w:b w:val="0"/>
                <w:sz w:val="20"/>
                <w:szCs w:val="20"/>
              </w:rPr>
            </w:pPr>
            <w:r>
              <w:rPr>
                <w:rFonts w:ascii="Garamond" w:hAnsi="Garamond"/>
                <w:b w:val="0"/>
                <w:sz w:val="20"/>
                <w:szCs w:val="20"/>
              </w:rPr>
              <w:t>Di output</w:t>
            </w:r>
          </w:p>
        </w:tc>
        <w:tc>
          <w:tcPr>
            <w:tcW w:w="4678" w:type="dxa"/>
            <w:gridSpan w:val="3"/>
            <w:shd w:val="clear" w:color="auto" w:fill="auto"/>
          </w:tcPr>
          <w:p w14:paraId="36B16E1C" w14:textId="3E9D24F1" w:rsidR="00FB5460" w:rsidRPr="00EB5BD8" w:rsidRDefault="00D3336E" w:rsidP="00313E57">
            <w:pPr>
              <w:rPr>
                <w:rFonts w:ascii="Garamond" w:hAnsi="Garamond"/>
                <w:b w:val="0"/>
                <w:sz w:val="20"/>
                <w:szCs w:val="20"/>
              </w:rPr>
            </w:pPr>
            <w:r w:rsidRPr="00BE16BF">
              <w:rPr>
                <w:rFonts w:ascii="Garamond" w:hAnsi="Garamond"/>
                <w:b w:val="0"/>
                <w:i/>
                <w:sz w:val="22"/>
                <w:szCs w:val="22"/>
              </w:rPr>
              <w:t>acquisizione dei dati dall’ufficio che presidia le relative attività</w:t>
            </w:r>
          </w:p>
        </w:tc>
      </w:tr>
      <w:tr w:rsidR="00FB5460" w:rsidRPr="009406F8" w14:paraId="67DE3AE2" w14:textId="77777777" w:rsidTr="00313E57">
        <w:trPr>
          <w:trHeight w:val="487"/>
        </w:trPr>
        <w:tc>
          <w:tcPr>
            <w:tcW w:w="15055" w:type="dxa"/>
            <w:gridSpan w:val="22"/>
            <w:shd w:val="clear" w:color="auto" w:fill="F2F2F2" w:themeFill="background1" w:themeFillShade="F2"/>
            <w:vAlign w:val="center"/>
          </w:tcPr>
          <w:p w14:paraId="0B4EC4BD" w14:textId="39EFE19C" w:rsidR="00FB5460" w:rsidRDefault="00FB5460" w:rsidP="00313E57">
            <w:pPr>
              <w:jc w:val="left"/>
              <w:rPr>
                <w:rFonts w:ascii="Garamond" w:hAnsi="Garamond"/>
                <w:bCs w:val="0"/>
                <w:sz w:val="20"/>
                <w:szCs w:val="20"/>
              </w:rPr>
            </w:pPr>
            <w:r>
              <w:rPr>
                <w:rFonts w:ascii="Garamond" w:hAnsi="Garamond"/>
                <w:bCs w:val="0"/>
                <w:sz w:val="20"/>
                <w:szCs w:val="20"/>
              </w:rPr>
              <w:t>DETTAGLIO RISORSE UMANE ASSEGNATE E RISPETTIVO PERCENTUALE DI IMPIEGO:</w:t>
            </w:r>
            <w:r w:rsidR="00D3336E">
              <w:rPr>
                <w:rFonts w:ascii="Garamond" w:hAnsi="Garamond"/>
                <w:bCs w:val="0"/>
                <w:sz w:val="20"/>
                <w:szCs w:val="20"/>
              </w:rPr>
              <w:t xml:space="preserve"> </w:t>
            </w:r>
            <w:r w:rsidR="00D3336E" w:rsidRPr="00F719BF">
              <w:rPr>
                <w:rFonts w:ascii="Garamond" w:hAnsi="Garamond"/>
                <w:b w:val="0"/>
                <w:sz w:val="20"/>
                <w:szCs w:val="20"/>
              </w:rPr>
              <w:t xml:space="preserve">Alessia Brinati </w:t>
            </w:r>
            <w:r w:rsidR="00F719BF" w:rsidRPr="00F719BF">
              <w:rPr>
                <w:rFonts w:ascii="Garamond" w:hAnsi="Garamond"/>
                <w:b w:val="0"/>
                <w:sz w:val="20"/>
                <w:szCs w:val="20"/>
              </w:rPr>
              <w:t>10</w:t>
            </w:r>
            <w:r w:rsidR="00D3336E" w:rsidRPr="00F719BF">
              <w:rPr>
                <w:rFonts w:ascii="Garamond" w:hAnsi="Garamond"/>
                <w:b w:val="0"/>
                <w:sz w:val="20"/>
                <w:szCs w:val="20"/>
              </w:rPr>
              <w:t>0%</w:t>
            </w:r>
            <w:r w:rsidR="00D3336E">
              <w:rPr>
                <w:rFonts w:ascii="Garamond" w:hAnsi="Garamond"/>
                <w:bCs w:val="0"/>
                <w:sz w:val="20"/>
                <w:szCs w:val="20"/>
              </w:rPr>
              <w:t xml:space="preserve"> </w:t>
            </w:r>
          </w:p>
        </w:tc>
      </w:tr>
    </w:tbl>
    <w:p w14:paraId="5385E118" w14:textId="77777777" w:rsidR="00FB5460" w:rsidRDefault="00FB5460" w:rsidP="00FB5460">
      <w:pPr>
        <w:ind w:left="142"/>
        <w:jc w:val="left"/>
        <w:rPr>
          <w:rFonts w:ascii="Garamond" w:hAnsi="Garamond"/>
          <w:b w:val="0"/>
          <w:i/>
          <w:sz w:val="22"/>
          <w:szCs w:val="22"/>
        </w:rPr>
      </w:pPr>
      <w:r w:rsidRPr="008C56D9">
        <w:rPr>
          <w:rFonts w:ascii="Garamond" w:hAnsi="Garamond"/>
          <w:b w:val="0"/>
          <w:i/>
          <w:sz w:val="22"/>
          <w:szCs w:val="22"/>
        </w:rPr>
        <w:t xml:space="preserve">* indicare </w:t>
      </w:r>
      <w:r>
        <w:rPr>
          <w:rFonts w:ascii="Garamond" w:hAnsi="Garamond"/>
          <w:b w:val="0"/>
          <w:i/>
          <w:sz w:val="22"/>
          <w:szCs w:val="22"/>
        </w:rPr>
        <w:t>una delle seguenti tipologie alternative: indicatore - di efficacia, - di efficienza, - di economicità, - di output, - di impatto (</w:t>
      </w:r>
      <w:proofErr w:type="spellStart"/>
      <w:r>
        <w:rPr>
          <w:rFonts w:ascii="Garamond" w:hAnsi="Garamond"/>
          <w:b w:val="0"/>
          <w:i/>
          <w:sz w:val="22"/>
          <w:szCs w:val="22"/>
        </w:rPr>
        <w:t>outcome</w:t>
      </w:r>
      <w:proofErr w:type="spellEnd"/>
      <w:r>
        <w:rPr>
          <w:rFonts w:ascii="Garamond" w:hAnsi="Garamond"/>
          <w:b w:val="0"/>
          <w:i/>
          <w:sz w:val="22"/>
          <w:szCs w:val="22"/>
        </w:rPr>
        <w:t>), - di contesto.</w:t>
      </w:r>
    </w:p>
    <w:p w14:paraId="52192C43" w14:textId="77777777" w:rsidR="00FB5460" w:rsidRPr="008C56D9" w:rsidRDefault="00FB5460" w:rsidP="00FB5460">
      <w:pPr>
        <w:ind w:left="142"/>
        <w:jc w:val="left"/>
        <w:rPr>
          <w:rFonts w:ascii="Garamond" w:hAnsi="Garamond"/>
          <w:b w:val="0"/>
          <w:i/>
          <w:sz w:val="22"/>
          <w:szCs w:val="22"/>
        </w:rPr>
      </w:pPr>
      <w:r>
        <w:rPr>
          <w:rFonts w:ascii="Garamond" w:hAnsi="Garamond"/>
          <w:b w:val="0"/>
          <w:i/>
          <w:sz w:val="22"/>
          <w:szCs w:val="22"/>
        </w:rPr>
        <w:t xml:space="preserve">** indicare una delle seguenti procedure di acquisizione: - </w:t>
      </w:r>
      <w:r w:rsidRPr="00BE16BF">
        <w:rPr>
          <w:rFonts w:ascii="Garamond" w:hAnsi="Garamond"/>
          <w:b w:val="0"/>
          <w:i/>
          <w:sz w:val="22"/>
          <w:szCs w:val="22"/>
        </w:rPr>
        <w:t>estrazione dei dati dal sistema informativo</w:t>
      </w:r>
      <w:r>
        <w:rPr>
          <w:rFonts w:ascii="Garamond" w:hAnsi="Garamond"/>
          <w:b w:val="0"/>
          <w:i/>
          <w:sz w:val="22"/>
          <w:szCs w:val="22"/>
        </w:rPr>
        <w:t xml:space="preserve">, - </w:t>
      </w:r>
      <w:r w:rsidRPr="00BE16BF">
        <w:rPr>
          <w:rFonts w:ascii="Garamond" w:hAnsi="Garamond"/>
          <w:b w:val="0"/>
          <w:i/>
          <w:sz w:val="22"/>
          <w:szCs w:val="22"/>
        </w:rPr>
        <w:t>acquisizione dei dati dall’ufficio che presidia le relative attività</w:t>
      </w:r>
      <w:r>
        <w:rPr>
          <w:rFonts w:ascii="Garamond" w:hAnsi="Garamond"/>
          <w:b w:val="0"/>
          <w:i/>
          <w:sz w:val="22"/>
          <w:szCs w:val="22"/>
        </w:rPr>
        <w:t xml:space="preserve">, - </w:t>
      </w:r>
      <w:r w:rsidRPr="00BE16BF">
        <w:rPr>
          <w:rFonts w:ascii="Garamond" w:hAnsi="Garamond"/>
          <w:b w:val="0"/>
          <w:i/>
          <w:sz w:val="22"/>
          <w:szCs w:val="22"/>
        </w:rPr>
        <w:t>acquisizione dati da soggetti esterni.</w:t>
      </w:r>
    </w:p>
    <w:sectPr w:rsidR="00FB5460" w:rsidRPr="008C56D9" w:rsidSect="00A05249">
      <w:pgSz w:w="16838" w:h="11906" w:orient="landscape"/>
      <w:pgMar w:top="568" w:right="1417" w:bottom="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5460"/>
    <w:rsid w:val="00104B72"/>
    <w:rsid w:val="001F56A1"/>
    <w:rsid w:val="00722AD1"/>
    <w:rsid w:val="007A1BF5"/>
    <w:rsid w:val="00D301A9"/>
    <w:rsid w:val="00D3336E"/>
    <w:rsid w:val="00F719BF"/>
    <w:rsid w:val="00FB54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D041FC"/>
  <w15:chartTrackingRefBased/>
  <w15:docId w15:val="{F0B8471F-C443-47C3-B50C-D8509B61FC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FB5460"/>
    <w:pPr>
      <w:suppressAutoHyphens/>
      <w:spacing w:after="0" w:line="240" w:lineRule="auto"/>
      <w:contextualSpacing/>
      <w:jc w:val="center"/>
    </w:pPr>
    <w:rPr>
      <w:rFonts w:ascii="Cambria" w:eastAsia="Calibri" w:hAnsi="Cambria" w:cs="Cambria"/>
      <w:b/>
      <w:bCs/>
      <w:kern w:val="0"/>
      <w:sz w:val="16"/>
      <w:szCs w:val="16"/>
      <w:lang w:eastAsia="zh-CN"/>
      <w14:ligatures w14:val="none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262</Words>
  <Characters>1498</Characters>
  <Application>Microsoft Office Word</Application>
  <DocSecurity>0</DocSecurity>
  <Lines>12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federico giacomozzi</dc:creator>
  <cp:keywords/>
  <dc:description/>
  <cp:lastModifiedBy>federico giacomozzi</cp:lastModifiedBy>
  <cp:revision>6</cp:revision>
  <dcterms:created xsi:type="dcterms:W3CDTF">2023-04-20T10:29:00Z</dcterms:created>
  <dcterms:modified xsi:type="dcterms:W3CDTF">2023-04-28T10:24:00Z</dcterms:modified>
</cp:coreProperties>
</file>